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F8" w:rsidRPr="0044389C" w:rsidRDefault="007E69F8" w:rsidP="007E69F8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bookmarkStart w:id="0" w:name="_Toc473547213"/>
      <w:r w:rsidRPr="0044389C">
        <w:rPr>
          <w:rFonts w:asciiTheme="minorHAnsi" w:hAnsiTheme="minorHAnsi" w:cstheme="minorHAnsi"/>
          <w:i w:val="0"/>
          <w:sz w:val="24"/>
          <w:szCs w:val="24"/>
        </w:rPr>
        <w:t>Dropping/Adding/Withdrawing Policy</w:t>
      </w:r>
      <w:bookmarkEnd w:id="0"/>
      <w:r w:rsidR="00883E7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bookmarkStart w:id="1" w:name="_GoBack"/>
      <w:bookmarkEnd w:id="1"/>
      <w:r w:rsidR="0044389C">
        <w:rPr>
          <w:rFonts w:asciiTheme="minorHAnsi" w:hAnsiTheme="minorHAnsi" w:cstheme="minorHAnsi"/>
          <w:i w:val="0"/>
          <w:sz w:val="24"/>
          <w:szCs w:val="24"/>
        </w:rPr>
        <w:t xml:space="preserve"> (effective Fall 2017)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</w:p>
    <w:p w:rsidR="007E69F8" w:rsidRPr="0044389C" w:rsidRDefault="007E69F8" w:rsidP="007E69F8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 xml:space="preserve">Any changes in registration must </w:t>
      </w:r>
      <w:r w:rsidRPr="0044389C">
        <w:rPr>
          <w:rFonts w:asciiTheme="minorHAnsi" w:hAnsiTheme="minorHAnsi" w:cstheme="minorHAnsi"/>
          <w:noProof/>
        </w:rPr>
        <w:t>be approved</w:t>
      </w:r>
      <w:r w:rsidRPr="0044389C">
        <w:rPr>
          <w:rFonts w:asciiTheme="minorHAnsi" w:hAnsiTheme="minorHAnsi" w:cstheme="minorHAnsi"/>
        </w:rPr>
        <w:t xml:space="preserve"> by an academic advisor who submits a drop/add form </w:t>
      </w:r>
      <w:r w:rsidRPr="0044389C">
        <w:rPr>
          <w:rFonts w:asciiTheme="minorHAnsi" w:hAnsiTheme="minorHAnsi" w:cstheme="minorHAnsi"/>
          <w:b/>
          <w:bCs/>
        </w:rPr>
        <w:t>before or during the first two weeks of the semester (Friday of the second week is defined as the last date to drop a course)</w:t>
      </w:r>
      <w:r w:rsidRPr="0044389C">
        <w:rPr>
          <w:rFonts w:asciiTheme="minorHAnsi" w:hAnsiTheme="minorHAnsi" w:cstheme="minorHAnsi"/>
        </w:rPr>
        <w:t>.  Classes dropped during the drop/add period are removed from the student's transcript.</w:t>
      </w:r>
    </w:p>
    <w:p w:rsidR="007E69F8" w:rsidRPr="0044389C" w:rsidRDefault="007E69F8" w:rsidP="007E69F8">
      <w:pPr>
        <w:rPr>
          <w:rFonts w:asciiTheme="minorHAnsi" w:hAnsiTheme="minorHAnsi" w:cstheme="minorHAnsi"/>
        </w:rPr>
      </w:pPr>
    </w:p>
    <w:p w:rsidR="007E69F8" w:rsidRPr="0044389C" w:rsidRDefault="007E69F8" w:rsidP="007E69F8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 xml:space="preserve">After the drop/add period (begins with Saturday of the second week of the semester), a student may withdraw from classes through the final withdrawal date of each session (week six of the  </w:t>
      </w:r>
      <w:r w:rsidR="00996EEE" w:rsidRPr="0044389C">
        <w:rPr>
          <w:rFonts w:asciiTheme="minorHAnsi" w:hAnsiTheme="minorHAnsi" w:cstheme="minorHAnsi"/>
        </w:rPr>
        <w:t xml:space="preserve">“A” or “B” </w:t>
      </w:r>
      <w:r w:rsidRPr="0044389C">
        <w:rPr>
          <w:rFonts w:asciiTheme="minorHAnsi" w:hAnsiTheme="minorHAnsi" w:cstheme="minorHAnsi"/>
        </w:rPr>
        <w:t>ses</w:t>
      </w:r>
      <w:r w:rsidR="00727167" w:rsidRPr="0044389C">
        <w:rPr>
          <w:rFonts w:asciiTheme="minorHAnsi" w:hAnsiTheme="minorHAnsi" w:cstheme="minorHAnsi"/>
        </w:rPr>
        <w:t>sion</w:t>
      </w:r>
      <w:r w:rsidR="00996EEE" w:rsidRPr="0044389C">
        <w:rPr>
          <w:rFonts w:asciiTheme="minorHAnsi" w:hAnsiTheme="minorHAnsi" w:cstheme="minorHAnsi"/>
        </w:rPr>
        <w:t>s</w:t>
      </w:r>
      <w:r w:rsidR="00B04F78" w:rsidRPr="0044389C">
        <w:rPr>
          <w:rFonts w:asciiTheme="minorHAnsi" w:hAnsiTheme="minorHAnsi" w:cstheme="minorHAnsi"/>
        </w:rPr>
        <w:t xml:space="preserve">) or semester or week </w:t>
      </w:r>
      <w:r w:rsidR="00996EEE" w:rsidRPr="0044389C">
        <w:rPr>
          <w:rFonts w:asciiTheme="minorHAnsi" w:hAnsiTheme="minorHAnsi" w:cstheme="minorHAnsi"/>
        </w:rPr>
        <w:t xml:space="preserve">thirteen </w:t>
      </w:r>
      <w:r w:rsidRPr="0044389C">
        <w:rPr>
          <w:rFonts w:asciiTheme="minorHAnsi" w:hAnsiTheme="minorHAnsi" w:cstheme="minorHAnsi"/>
        </w:rPr>
        <w:t xml:space="preserve">of the 15-week semester) by contacting his or her academic advisor. A withdrawal form can </w:t>
      </w:r>
      <w:r w:rsidRPr="0044389C">
        <w:rPr>
          <w:rFonts w:asciiTheme="minorHAnsi" w:hAnsiTheme="minorHAnsi" w:cstheme="minorHAnsi"/>
          <w:noProof/>
        </w:rPr>
        <w:t>be processed</w:t>
      </w:r>
      <w:r w:rsidRPr="0044389C">
        <w:rPr>
          <w:rFonts w:asciiTheme="minorHAnsi" w:hAnsiTheme="minorHAnsi" w:cstheme="minorHAnsi"/>
        </w:rPr>
        <w:t xml:space="preserve"> </w:t>
      </w:r>
      <w:r w:rsidRPr="0044389C">
        <w:rPr>
          <w:rFonts w:asciiTheme="minorHAnsi" w:hAnsiTheme="minorHAnsi" w:cstheme="minorHAnsi"/>
          <w:b/>
          <w:bCs/>
        </w:rPr>
        <w:t>after the second week of the semester</w:t>
      </w:r>
      <w:r w:rsidRPr="0044389C">
        <w:rPr>
          <w:rFonts w:asciiTheme="minorHAnsi" w:hAnsiTheme="minorHAnsi" w:cstheme="minorHAnsi"/>
        </w:rPr>
        <w:t xml:space="preserve">.  Financial penalties apply (refer to the Financial Aid section of the catalog for percentage refunds by date).  If a student withdraws from a </w:t>
      </w:r>
      <w:r w:rsidRPr="0044389C">
        <w:rPr>
          <w:rFonts w:asciiTheme="minorHAnsi" w:hAnsiTheme="minorHAnsi" w:cstheme="minorHAnsi"/>
          <w:noProof/>
        </w:rPr>
        <w:t>class</w:t>
      </w:r>
      <w:r w:rsidRPr="0044389C">
        <w:rPr>
          <w:rFonts w:asciiTheme="minorHAnsi" w:hAnsiTheme="minorHAnsi" w:cstheme="minorHAnsi"/>
        </w:rPr>
        <w:t xml:space="preserve"> after </w:t>
      </w:r>
      <w:r w:rsidR="00727167" w:rsidRPr="0044389C">
        <w:rPr>
          <w:rFonts w:asciiTheme="minorHAnsi" w:hAnsiTheme="minorHAnsi" w:cstheme="minorHAnsi"/>
        </w:rPr>
        <w:t>drop/add period has ended</w:t>
      </w:r>
      <w:r w:rsidRPr="0044389C">
        <w:rPr>
          <w:rFonts w:asciiTheme="minorHAnsi" w:hAnsiTheme="minorHAnsi" w:cstheme="minorHAnsi"/>
        </w:rPr>
        <w:t xml:space="preserve">, </w:t>
      </w:r>
      <w:r w:rsidR="00727167" w:rsidRPr="0044389C">
        <w:rPr>
          <w:rFonts w:asciiTheme="minorHAnsi" w:hAnsiTheme="minorHAnsi" w:cstheme="minorHAnsi"/>
        </w:rPr>
        <w:t xml:space="preserve">the course remains on the transcript and </w:t>
      </w:r>
      <w:r w:rsidRPr="0044389C">
        <w:rPr>
          <w:rFonts w:asciiTheme="minorHAnsi" w:hAnsiTheme="minorHAnsi" w:cstheme="minorHAnsi"/>
        </w:rPr>
        <w:t xml:space="preserve">a grade of "W" (Withdrawal) will </w:t>
      </w:r>
      <w:r w:rsidRPr="0044389C">
        <w:rPr>
          <w:rFonts w:asciiTheme="minorHAnsi" w:hAnsiTheme="minorHAnsi" w:cstheme="minorHAnsi"/>
          <w:noProof/>
        </w:rPr>
        <w:t>be recorded</w:t>
      </w:r>
      <w:r w:rsidRPr="0044389C">
        <w:rPr>
          <w:rFonts w:asciiTheme="minorHAnsi" w:hAnsiTheme="minorHAnsi" w:cstheme="minorHAnsi"/>
        </w:rPr>
        <w:t>.  A student who leaves the University during a semester or stops attending class without officially withdrawing will receive a failed grade (E) from the instructor of the course(s) in question. “W” grades may affect the student's future eligibility for financial aid.</w:t>
      </w:r>
    </w:p>
    <w:p w:rsidR="00727167" w:rsidRPr="0044389C" w:rsidRDefault="00727167" w:rsidP="007E69F8">
      <w:pPr>
        <w:rPr>
          <w:rFonts w:asciiTheme="minorHAnsi" w:hAnsiTheme="minorHAnsi" w:cstheme="minorHAnsi"/>
        </w:rPr>
      </w:pPr>
    </w:p>
    <w:p w:rsidR="00727167" w:rsidRPr="0044389C" w:rsidRDefault="00727167" w:rsidP="007E69F8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Students may add courses during the first week of a semester/session; however, instructor approval is required to add a course during the second week of drop/add period.</w:t>
      </w:r>
    </w:p>
    <w:p w:rsidR="0044389C" w:rsidRPr="0044389C" w:rsidRDefault="0044389C" w:rsidP="0044389C">
      <w:pPr>
        <w:rPr>
          <w:rFonts w:asciiTheme="minorHAnsi" w:hAnsiTheme="minorHAnsi" w:cstheme="minorHAnsi"/>
          <w:b/>
        </w:rPr>
      </w:pPr>
    </w:p>
    <w:p w:rsidR="0044389C" w:rsidRPr="0044389C" w:rsidRDefault="00883E72" w:rsidP="004438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Refund Policy for 2017-</w:t>
      </w:r>
      <w:r w:rsidR="0044389C" w:rsidRPr="0044389C">
        <w:rPr>
          <w:rFonts w:asciiTheme="minorHAnsi" w:hAnsiTheme="minorHAnsi" w:cstheme="minorHAnsi"/>
          <w:b/>
        </w:rPr>
        <w:t>18</w:t>
      </w:r>
      <w:r w:rsidR="0044389C">
        <w:rPr>
          <w:rFonts w:asciiTheme="minorHAnsi" w:hAnsiTheme="minorHAnsi" w:cstheme="minorHAnsi"/>
          <w:b/>
        </w:rPr>
        <w:t xml:space="preserve"> (effective Fall 2017)</w:t>
      </w:r>
    </w:p>
    <w:p w:rsidR="0044389C" w:rsidRPr="0044389C" w:rsidRDefault="0044389C" w:rsidP="0044389C">
      <w:pPr>
        <w:rPr>
          <w:rFonts w:asciiTheme="minorHAnsi" w:hAnsiTheme="minorHAnsi" w:cstheme="minorHAnsi"/>
          <w:b/>
        </w:rPr>
      </w:pP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One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100% Refund (Drop/Add Period)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Two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100% Refund (Drop/Add Period)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Three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75% Refund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Four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50% Refund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Five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25% Refund</w:t>
      </w:r>
    </w:p>
    <w:p w:rsidR="0044389C" w:rsidRPr="0044389C" w:rsidRDefault="0044389C" w:rsidP="0044389C">
      <w:pPr>
        <w:rPr>
          <w:rFonts w:asciiTheme="minorHAnsi" w:hAnsiTheme="minorHAnsi" w:cstheme="minorHAnsi"/>
        </w:rPr>
      </w:pPr>
      <w:r w:rsidRPr="0044389C">
        <w:rPr>
          <w:rFonts w:asciiTheme="minorHAnsi" w:hAnsiTheme="minorHAnsi" w:cstheme="minorHAnsi"/>
        </w:rPr>
        <w:t>Week Six through Fifteen</w:t>
      </w:r>
      <w:r w:rsidRPr="0044389C">
        <w:rPr>
          <w:rFonts w:asciiTheme="minorHAnsi" w:hAnsiTheme="minorHAnsi" w:cstheme="minorHAnsi"/>
        </w:rPr>
        <w:tab/>
      </w:r>
      <w:r w:rsidRPr="0044389C">
        <w:rPr>
          <w:rFonts w:asciiTheme="minorHAnsi" w:hAnsiTheme="minorHAnsi" w:cstheme="minorHAnsi"/>
        </w:rPr>
        <w:tab/>
        <w:t>0% Refund (no refund)</w:t>
      </w:r>
    </w:p>
    <w:p w:rsidR="00921C4E" w:rsidRPr="00B04F78" w:rsidRDefault="00921C4E" w:rsidP="0044389C">
      <w:pPr>
        <w:rPr>
          <w:rFonts w:cs="Arial"/>
        </w:rPr>
      </w:pPr>
    </w:p>
    <w:p w:rsidR="00114DFE" w:rsidRDefault="00114DFE"/>
    <w:sectPr w:rsidR="0011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F8"/>
    <w:rsid w:val="00114DFE"/>
    <w:rsid w:val="003A209D"/>
    <w:rsid w:val="00436B4A"/>
    <w:rsid w:val="0044389C"/>
    <w:rsid w:val="004D657E"/>
    <w:rsid w:val="00727167"/>
    <w:rsid w:val="007E69F8"/>
    <w:rsid w:val="00883E72"/>
    <w:rsid w:val="00921C4E"/>
    <w:rsid w:val="00996EEE"/>
    <w:rsid w:val="00B04F78"/>
    <w:rsid w:val="00E0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FFFF3-6B22-4998-8E95-9BFDFD0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69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69F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Fiser</dc:creator>
  <cp:keywords/>
  <dc:description/>
  <cp:lastModifiedBy>Lance Lewis</cp:lastModifiedBy>
  <cp:revision>3</cp:revision>
  <dcterms:created xsi:type="dcterms:W3CDTF">2017-06-02T13:06:00Z</dcterms:created>
  <dcterms:modified xsi:type="dcterms:W3CDTF">2017-06-07T14:36:00Z</dcterms:modified>
</cp:coreProperties>
</file>